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64143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64143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36414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14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069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1"/>
        <w:gridCol w:w="3265"/>
      </w:tblGrid>
      <w:tr w:rsidR="00364143" w:rsidRPr="00364143" w:rsidTr="00364143">
        <w:trPr>
          <w:trHeight w:val="267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РАССМОТРЕНО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 заседании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ШМО____________________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Руководитель ШМО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Подпись___      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Алибекова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М.М</w:t>
            </w:r>
            <w:proofErr w:type="spellEnd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Протокол №____________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   «____»________20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СОГЛАСОВАНО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УТВЕРЖДЕНО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Директор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Б.Г.Абакаров</w:t>
            </w:r>
            <w:proofErr w:type="spellEnd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Приказ №_____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русскому языку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«а» класс</w:t>
      </w:r>
      <w:r w:rsidRPr="003641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64143" w:rsidRPr="00364143" w:rsidRDefault="00364143" w:rsidP="00364143">
      <w:pPr>
        <w:tabs>
          <w:tab w:val="left" w:pos="3024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ab/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>: Русский язык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>:    в неделю - 5;      всего за год -170.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 xml:space="preserve">ФИО): Алибекова Марьян </w:t>
      </w:r>
      <w:proofErr w:type="spellStart"/>
      <w:r w:rsidRPr="00364143">
        <w:rPr>
          <w:rFonts w:ascii="Times New Roman" w:hAnsi="Times New Roman" w:cs="Times New Roman"/>
          <w:b/>
          <w:sz w:val="24"/>
          <w:szCs w:val="24"/>
        </w:rPr>
        <w:t>Мухтаровна</w:t>
      </w:r>
      <w:proofErr w:type="spellEnd"/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КАТЕГОРИЯ ___________________________</w:t>
      </w:r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b/>
          <w:sz w:val="24"/>
          <w:szCs w:val="24"/>
        </w:rPr>
        <w:t>СОСТАВЛЕНО НА ОСНОВЕ ПРОГРАММЫ (название, авторы):</w:t>
      </w:r>
      <w:r w:rsidRPr="0036414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b/>
          <w:sz w:val="24"/>
          <w:szCs w:val="24"/>
        </w:rPr>
        <w:t>ИСПОЛЬЗУЕМЫЙ УЧЕБНИК (название, авторы, выходные данные):</w:t>
      </w:r>
      <w:r w:rsidRPr="0036414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М.: Просвещение, 201</w:t>
      </w:r>
      <w:r>
        <w:rPr>
          <w:rFonts w:ascii="Times New Roman" w:hAnsi="Times New Roman"/>
          <w:sz w:val="24"/>
          <w:szCs w:val="24"/>
        </w:rPr>
        <w:t>7</w:t>
      </w:r>
      <w:r w:rsidRPr="00364143">
        <w:rPr>
          <w:rFonts w:ascii="Times New Roman" w:hAnsi="Times New Roman"/>
          <w:sz w:val="24"/>
          <w:szCs w:val="24"/>
        </w:rPr>
        <w:t>.</w:t>
      </w:r>
    </w:p>
    <w:p w:rsidR="00364143" w:rsidRPr="00364143" w:rsidRDefault="00364143" w:rsidP="00364143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364143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364143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364143" w:rsidRDefault="00364143" w:rsidP="00364143">
      <w:pPr>
        <w:tabs>
          <w:tab w:val="num" w:pos="0"/>
        </w:tabs>
        <w:jc w:val="center"/>
        <w:rPr>
          <w:rFonts w:ascii="Courier New" w:hAnsi="Courier New" w:cs="Courier New"/>
          <w:b/>
          <w:spacing w:val="-8"/>
          <w:sz w:val="28"/>
          <w:szCs w:val="28"/>
        </w:rPr>
      </w:pPr>
    </w:p>
    <w:p w:rsid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rFonts w:ascii="Courier New" w:eastAsiaTheme="minorHAnsi" w:hAnsi="Courier New" w:cs="Courier New"/>
          <w:b/>
          <w:spacing w:val="-8"/>
          <w:sz w:val="28"/>
          <w:szCs w:val="28"/>
          <w:lang w:eastAsia="en-US"/>
        </w:rPr>
      </w:pPr>
    </w:p>
    <w:p w:rsid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rFonts w:ascii="Courier New" w:eastAsiaTheme="minorHAnsi" w:hAnsi="Courier New" w:cs="Courier New"/>
          <w:b/>
          <w:spacing w:val="-8"/>
          <w:sz w:val="28"/>
          <w:szCs w:val="28"/>
          <w:lang w:eastAsia="en-US"/>
        </w:rPr>
      </w:pPr>
    </w:p>
    <w:p w:rsidR="00364143" w:rsidRP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364143">
        <w:rPr>
          <w:rFonts w:ascii="Courier New" w:eastAsiaTheme="minorHAnsi" w:hAnsi="Courier New" w:cs="Courier New"/>
          <w:b/>
          <w:spacing w:val="-8"/>
          <w:lang w:eastAsia="en-US"/>
        </w:rPr>
        <w:lastRenderedPageBreak/>
        <w:t xml:space="preserve">                 </w:t>
      </w:r>
      <w:r w:rsidRPr="00364143">
        <w:rPr>
          <w:rStyle w:val="c2"/>
          <w:color w:val="000000"/>
        </w:rPr>
        <w:t xml:space="preserve">    </w:t>
      </w:r>
      <w:r w:rsidRPr="00364143">
        <w:rPr>
          <w:rStyle w:val="c6"/>
          <w:b/>
          <w:bCs/>
          <w:color w:val="000000"/>
        </w:rPr>
        <w:t>Пояснительная записка.</w:t>
      </w: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364143">
        <w:rPr>
          <w:rStyle w:val="c0"/>
          <w:color w:val="000000"/>
        </w:rPr>
        <w:t xml:space="preserve">Рабочая программа учебного предмета «Русский язык» для 3 класса составлена в соответствии с Федеральным государственным образовательным стандартом начального общего образования второго поколения, на основе </w:t>
      </w:r>
      <w:proofErr w:type="gramStart"/>
      <w:r w:rsidRPr="00364143">
        <w:rPr>
          <w:rStyle w:val="c0"/>
          <w:color w:val="000000"/>
        </w:rPr>
        <w:t>Концепции  духовно</w:t>
      </w:r>
      <w:proofErr w:type="gramEnd"/>
      <w:r w:rsidRPr="00364143">
        <w:rPr>
          <w:rStyle w:val="c0"/>
          <w:color w:val="000000"/>
        </w:rPr>
        <w:t xml:space="preserve"> – нравственного развития и воспитания личности, требований к результатам освоения ООП НОО; программы формирования универсальных учебных действий (УУД) и программой для образовательных учреждений авторов </w:t>
      </w:r>
      <w:proofErr w:type="spellStart"/>
      <w:r w:rsidRPr="00364143">
        <w:rPr>
          <w:rStyle w:val="c0"/>
          <w:color w:val="000000"/>
        </w:rPr>
        <w:t>Канакина</w:t>
      </w:r>
      <w:proofErr w:type="spellEnd"/>
      <w:r w:rsidRPr="00364143">
        <w:rPr>
          <w:rStyle w:val="c0"/>
          <w:color w:val="000000"/>
        </w:rPr>
        <w:t xml:space="preserve"> В.П., Горецкий В.Г. , М.: Просвещение, 201</w:t>
      </w:r>
      <w:r>
        <w:rPr>
          <w:rStyle w:val="c0"/>
          <w:color w:val="000000"/>
        </w:rPr>
        <w:t>7</w:t>
      </w:r>
      <w:r w:rsidRPr="00364143">
        <w:rPr>
          <w:rStyle w:val="c0"/>
          <w:color w:val="000000"/>
        </w:rPr>
        <w:t>.</w:t>
      </w: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708"/>
        <w:jc w:val="both"/>
      </w:pP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364143">
        <w:rPr>
          <w:rStyle w:val="c0"/>
          <w:color w:val="00000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64143" w:rsidRPr="00364143" w:rsidRDefault="00364143" w:rsidP="00364143">
      <w:pPr>
        <w:pStyle w:val="c69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364143">
        <w:rPr>
          <w:rStyle w:val="c2"/>
          <w:color w:val="000000"/>
        </w:rPr>
        <w:t> 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64143">
        <w:rPr>
          <w:rStyle w:val="c2"/>
          <w:color w:val="000000"/>
        </w:rPr>
        <w:t>Изучение курса «Русский язык» в начальной школе направлено на достижение следующих </w:t>
      </w:r>
      <w:r w:rsidRPr="00364143">
        <w:rPr>
          <w:rStyle w:val="c13"/>
          <w:b/>
          <w:bCs/>
          <w:color w:val="000000"/>
        </w:rPr>
        <w:t>целей: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диалогической и монологической устной и письменной речи;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коммуникативных умений;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нравственных и эстетических чувств;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способностей к творческой деятельности.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Программа определяет ряд практических </w:t>
      </w:r>
      <w:r w:rsidRPr="00364143">
        <w:rPr>
          <w:rStyle w:val="c13"/>
          <w:b/>
          <w:bCs/>
          <w:color w:val="000000"/>
        </w:rPr>
        <w:t>задач</w:t>
      </w:r>
      <w:r w:rsidRPr="00364143">
        <w:rPr>
          <w:rStyle w:val="c2"/>
          <w:color w:val="000000"/>
        </w:rPr>
        <w:t>, решение которых обеспечит достижение основных целей изучения предмета: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364143">
        <w:rPr>
          <w:rStyle w:val="c2"/>
          <w:color w:val="000000"/>
        </w:rPr>
        <w:t>морфемике</w:t>
      </w:r>
      <w:proofErr w:type="spellEnd"/>
      <w:r w:rsidRPr="00364143">
        <w:rPr>
          <w:rStyle w:val="c2"/>
          <w:color w:val="000000"/>
        </w:rPr>
        <w:t xml:space="preserve"> (состав слова), морфологии и синтаксисе;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Систематический курс русского языка представлен в программе следующими содержательными линиями: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 xml:space="preserve">• система языка (основы лингвистических знаний): лексика, фонетика и орфоэпия, графика, состав </w:t>
      </w:r>
      <w:proofErr w:type="gramStart"/>
      <w:r w:rsidRPr="00364143">
        <w:rPr>
          <w:rStyle w:val="c2"/>
          <w:color w:val="000000"/>
        </w:rPr>
        <w:t>слова ,</w:t>
      </w:r>
      <w:proofErr w:type="gramEnd"/>
      <w:r w:rsidRPr="00364143">
        <w:rPr>
          <w:rStyle w:val="c2"/>
          <w:color w:val="000000"/>
        </w:rPr>
        <w:t xml:space="preserve"> грамматика (морфология и синтаксис);  орфография и пунктуация;</w:t>
      </w: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364143" w:rsidRPr="00364143" w:rsidRDefault="00364143" w:rsidP="00364143">
      <w:pPr>
        <w:spacing w:after="0"/>
        <w:ind w:right="20"/>
        <w:jc w:val="both"/>
        <w:rPr>
          <w:rFonts w:ascii="Times New Roman" w:eastAsia="Arial" w:hAnsi="Times New Roman" w:cs="Times New Roman"/>
          <w:b/>
          <w:i/>
          <w:color w:val="3333CC"/>
          <w:sz w:val="24"/>
          <w:szCs w:val="24"/>
        </w:rPr>
      </w:pPr>
      <w:r w:rsidRPr="00364143">
        <w:rPr>
          <w:rFonts w:ascii="Times New Roman" w:eastAsia="Arial" w:hAnsi="Times New Roman" w:cs="Times New Roman"/>
          <w:b/>
          <w:i/>
          <w:color w:val="3333CC"/>
          <w:sz w:val="24"/>
          <w:szCs w:val="24"/>
        </w:rPr>
        <w:t>Личностные результаты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для формирования следующих личностных УУД: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представление о своей гражданской идентичности в форме осознания «Я» как гражданина России;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своей этнической и национальной принадлежности;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развитие чувства любви и гордости к Родине, её народу, истории, культуре;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  <w:r w:rsidRPr="00364143">
        <w:rPr>
          <w:rFonts w:ascii="Times New Roman" w:hAnsi="Times New Roman" w:cs="Times New Roman"/>
          <w:sz w:val="24"/>
          <w:szCs w:val="24"/>
        </w:rPr>
        <w:br/>
        <w:t>- 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-становление элементов коммуникативного, социального и учебно-познавательного мотивов изучения русского языка;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развитие интереса к познанию русского языка, языковой деятельности; интереса к чтению и читательской деятельности;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развитие этических чувств ( доброжелательность, сочувствие,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сопереживание, отзывчивость, совесть и др.); понимание чувств одноклассников,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собеседников; сочувствие другим людям, сопереживание (в радости, горе и др.);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-понимание нравственного содержания собственных поступков окружающих людей; ориентация в поведении на принятые моральные и этические нормы;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ответственности за свои поступки, ответственности за произнесенную в общении речь;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осознание своих эмоций и чувств, их контроль; определение эмоций собеседников, сочувствие другим людям, сопереживание чувствам радости и горя;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развитие чувства прекрасного и эстетических чувств через выразительные возможности языка, анализ пейзажных зарисовок и репродукций картин и др.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ориентация на развитие навыков сотрудничества с учителем, взрослыми, сверстниками в процессе выполнения совместной деятельности на уроке и вне урока; </w:t>
      </w:r>
      <w:r w:rsidRPr="00364143">
        <w:rPr>
          <w:rFonts w:ascii="Times New Roman" w:hAnsi="Times New Roman" w:cs="Times New Roman"/>
          <w:sz w:val="24"/>
          <w:szCs w:val="24"/>
        </w:rPr>
        <w:br/>
        <w:t>- представление о здоровом образе жизни, бережном отношении к материальным ценностям.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 w:cs="Times New Roman"/>
          <w:b/>
          <w:i/>
          <w:color w:val="3333CC"/>
          <w:sz w:val="24"/>
          <w:szCs w:val="24"/>
        </w:rPr>
      </w:pPr>
      <w:proofErr w:type="spellStart"/>
      <w:proofErr w:type="gramStart"/>
      <w:r w:rsidRPr="00364143">
        <w:rPr>
          <w:rFonts w:ascii="Times New Roman" w:hAnsi="Times New Roman"/>
          <w:b/>
          <w:i/>
          <w:color w:val="3333CC"/>
          <w:sz w:val="24"/>
          <w:szCs w:val="24"/>
        </w:rPr>
        <w:t>Метапредметные</w:t>
      </w:r>
      <w:proofErr w:type="spellEnd"/>
      <w:r w:rsidRPr="00364143">
        <w:rPr>
          <w:rFonts w:ascii="Times New Roman" w:hAnsi="Times New Roman"/>
          <w:b/>
          <w:i/>
          <w:color w:val="3333CC"/>
          <w:sz w:val="24"/>
          <w:szCs w:val="24"/>
        </w:rPr>
        <w:t xml:space="preserve">  результаты</w:t>
      </w:r>
      <w:proofErr w:type="gramEnd"/>
    </w:p>
    <w:p w:rsidR="00364143" w:rsidRPr="00364143" w:rsidRDefault="00364143" w:rsidP="0036414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64143">
        <w:rPr>
          <w:rFonts w:ascii="Times New Roman" w:eastAsia="Arial" w:hAnsi="Times New Roman"/>
          <w:sz w:val="24"/>
          <w:szCs w:val="24"/>
          <w:u w:val="single"/>
        </w:rPr>
        <w:t>Регулятивные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Принимать и сохранять цель и учебную задачу; в сотрудничестве с учителем ставить новые учебные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овладевать способами решения учебной задачи, выбирать один из них для решения учебной задачи, представленной на наглядно-образном , словесно-образном и словесно-логическом уровнях; проявлять познавательную инициативу;</w:t>
      </w:r>
      <w:r w:rsidRPr="00364143">
        <w:rPr>
          <w:rFonts w:ascii="Times New Roman" w:hAnsi="Times New Roman" w:cs="Times New Roman"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>-планировать (в сотрудничестве с учителем  и самостоятельно ) свои действия для решения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-учитывать правило (алгоритм) в планировании и контроле способа решения;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-выполнять действия по намеченному плану, а также по инструкциям,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содержащимся в источниках информации (в заданиях учебника, справочном материале учебника - в памятках);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-выполнять учебные действия в материализованной, громко речевой   и умственной форме;</w:t>
      </w:r>
      <w:r w:rsidRPr="00364143">
        <w:rPr>
          <w:rFonts w:ascii="Times New Roman" w:hAnsi="Times New Roman" w:cs="Times New Roman"/>
          <w:sz w:val="24"/>
          <w:szCs w:val="24"/>
        </w:rPr>
        <w:br/>
        <w:t>-контролировать процесс и результаты своей деятельности с учебным материалом, вносить необходимые коррективы;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-оценивать свои достижения, определять трудности, осознавать причины успеха и неуспеха и способы преодоления трудностей;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-адекватно воспринимать оценку своей работы учителями, товарищами, другими лицами.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4143">
        <w:rPr>
          <w:rFonts w:ascii="Times New Roman" w:hAnsi="Times New Roman" w:cs="Times New Roman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  <w:r w:rsidRPr="00364143">
        <w:rPr>
          <w:rFonts w:ascii="Times New Roman" w:hAnsi="Times New Roman" w:cs="Times New Roman"/>
          <w:sz w:val="24"/>
          <w:szCs w:val="24"/>
        </w:rPr>
        <w:br/>
        <w:t>- 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  <w:r w:rsidRPr="00364143">
        <w:rPr>
          <w:rFonts w:ascii="Times New Roman" w:hAnsi="Times New Roman" w:cs="Times New Roman"/>
          <w:sz w:val="24"/>
          <w:szCs w:val="24"/>
        </w:rPr>
        <w:br/>
        <w:t>- понимать информацию, представленную в изобразительной, графической форме; переводить её в словесную форму;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использовать такие виды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чтения ,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как ознакомительное, изучающее, поисковое, осознавать цель чтения;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воспринимать смысл читаемых текстов, выделять существенную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информацию из текстов разных видов (художественного и познавательного); передавать устно или письменно содержание текста;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осознанно строить речевые высказывания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пользоваться словарями и справочным материалом учебника; анализировать изучаемые языковые объекты с выделением их существенных и несущественных признаков;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синтез как составление целого из частей;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овладевать общими способами решения конкретных лингвистических задач; </w:t>
      </w:r>
      <w:r w:rsidRPr="00364143">
        <w:rPr>
          <w:rFonts w:ascii="Times New Roman" w:hAnsi="Times New Roman" w:cs="Times New Roman"/>
          <w:sz w:val="24"/>
          <w:szCs w:val="24"/>
        </w:rPr>
        <w:br/>
        <w:t>- 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находить языковые примеры для иллюстрации изучаемых языковых понятий;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анализ, синтез, сравнение, сопоставление, классификацию, обобщение языкового материала как по заданным критериям, так и по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самостоятельно выделенным основаниям;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>- осуществлять подведение фактов языка под понятие на основе выделения комплекса существенных признаков и их синтеза; осуществлять аналогии между изучаемым предметом и собственным опытом,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составлять простейшие инструкции, определяющие последовательность действий при решении лингвистической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строить несложные рассуждения, устанавливать причинно- следственные связи, делать выводы, формулировать их.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Выражать свои мысли и чувства в устной и письменной форме,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ориентируясь на задачи и ситуацию общения, соблюдая нормы литературного языка и нормы "хорошей речи" (ясность, точность, содержательность,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последовательность выражения мысли и др.)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ориентироваться на позицию партнёра в общении и взаимодействии;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адекватно использовать речевые средства для решения различных коммуникативных задач; понимать зависимость характера речи от задач и ситуации общения;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участвовать в диалоге, обшей беседе, совместной деятельности(в парах и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гpуппax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>), договариваться с партнёрами о способах решения учебной задачи, приходить к общему решению, осуществлять взаимоконтроль;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 контролировать действия партнёра, оказывать в сотрудничестве необходимую помощь; считывать разные мнения и интересы и высказывать свое собственное мнение (позицию), аргументировать его;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оценивать мысли, советы, предложениями других людей, принимать их во внимание и пытаться учитывать в своей деятельности;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строить монологическое высказывание с учетом поставленной коммуникативной задачи;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применять приобретенные коммуникативные умения в практике свободного общения. 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364143" w:rsidRPr="00364143" w:rsidRDefault="00364143" w:rsidP="00364143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</w:rPr>
        <w:t>Общие предметные результаты освоения программы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представление о языке как об основном средстве человеческого общения и явлении национальной культуры, о роли родного языка в жизни человека и общества;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понимание значимости правильной и "хорошей" устной и письменной речи как показателя обшей культуры человека; проявление собственного уровня культуры;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 </w:t>
      </w:r>
      <w:r w:rsidRPr="00364143">
        <w:rPr>
          <w:rFonts w:ascii="Times New Roman" w:hAnsi="Times New Roman" w:cs="Times New Roman"/>
          <w:sz w:val="24"/>
          <w:szCs w:val="24"/>
        </w:rPr>
        <w:br/>
        <w:t>-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 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- 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грамматики, орфографии, а также умениями находить, опознавать, характеризовать сравнивать, классифицировать основные единицы языка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звуки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>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овладение основами грамотного письма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i/>
          <w:sz w:val="24"/>
          <w:szCs w:val="24"/>
        </w:rPr>
        <w:t>Предметные результаты освоения основных содержательных линий программы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Развитие речи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>-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>- строить предложения для решения определённой речевой задачи, для завершения текста для передачи основной мысли текста, для выражения своего отношения к чему - либо;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восстанавливать последовательность частей или последовательность предложений в тексте повествовательного характера;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тексты разных типов: описание, повествование, рассуждение; замечать в художественном тексте языковые средства, создающие его выразительность; знакомиться с жанрами объявления, письма, строить монологическое высказывание на определённую тему, по результатам наблюдений за фактами и явлениями языка. 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определять последовательность частей текста, составлять план текста составлять собственные тексты по предложенным и самостоятельно составленным планам;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пользоваться самостоятельно памяткой для подготовки и написания письменного изложения учеником;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</w:t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>восприятия; сохранять основные особенности текста - образца; грамотно записывать текст; соблюдать требование каллиграфии при письме;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составлять под руководством учителя небольшие повествовательный и описательный текст на близкую жизненному опыту детей тему, по рисунку, репродукциям картин художников (в "Картинной галерее" учебника) и опорным словам, на тему выбранной учениками пословицы или поговорки; </w:t>
      </w:r>
      <w:r w:rsidRPr="00364143">
        <w:rPr>
          <w:rFonts w:ascii="Times New Roman" w:hAnsi="Times New Roman" w:cs="Times New Roman"/>
          <w:sz w:val="24"/>
          <w:szCs w:val="24"/>
        </w:rPr>
        <w:br/>
        <w:t>- использовать в монологическом высказывании разные типы речи: описание, рассуждение, повествование;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и исправлять в предъявленных предложениях, текстах нарушения правильности, точности, богатства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проверять правильность своей письменной речи, исправлять допущенные орфографические и пунктуационные ошибки.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Система языка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Фонетики, орфоэпия, графика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характеризовать звуки русского языка: </w:t>
      </w:r>
      <w:r w:rsidRPr="00364143">
        <w:rPr>
          <w:rFonts w:ascii="Times New Roman" w:hAnsi="Times New Roman" w:cs="Times New Roman"/>
          <w:i/>
          <w:sz w:val="24"/>
          <w:szCs w:val="24"/>
        </w:rPr>
        <w:t xml:space="preserve">гласный - согласный, гласный ударный - безударный, согласный твёрдый - мягкий, парный - непарный, согласный глухой - звонкий, парный - непарный </w:t>
      </w:r>
      <w:r w:rsidRPr="00364143">
        <w:rPr>
          <w:rFonts w:ascii="Times New Roman" w:hAnsi="Times New Roman" w:cs="Times New Roman"/>
          <w:b/>
          <w:sz w:val="24"/>
          <w:szCs w:val="24"/>
        </w:rPr>
        <w:t>(</w:t>
      </w:r>
      <w:r w:rsidRPr="00364143">
        <w:rPr>
          <w:rFonts w:ascii="Times New Roman" w:hAnsi="Times New Roman" w:cs="Times New Roman"/>
          <w:sz w:val="24"/>
          <w:szCs w:val="24"/>
        </w:rPr>
        <w:t>в объеме изученного</w:t>
      </w:r>
      <w:r w:rsidRPr="00364143">
        <w:rPr>
          <w:rFonts w:ascii="Times New Roman" w:hAnsi="Times New Roman" w:cs="Times New Roman"/>
          <w:b/>
          <w:sz w:val="24"/>
          <w:szCs w:val="24"/>
        </w:rPr>
        <w:t>)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определять функцию разделительного твёрдого знака (ъ) в словах;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-устанавливать соотношение звукового и буквенного состава в словах типа </w:t>
      </w:r>
      <w:r w:rsidRPr="00364143">
        <w:rPr>
          <w:rFonts w:ascii="Times New Roman" w:hAnsi="Times New Roman" w:cs="Times New Roman"/>
          <w:i/>
          <w:sz w:val="24"/>
          <w:szCs w:val="24"/>
        </w:rPr>
        <w:t>мороз, ключ, коньки</w:t>
      </w:r>
      <w:r w:rsidRPr="00364143">
        <w:rPr>
          <w:rFonts w:ascii="Times New Roman" w:hAnsi="Times New Roman" w:cs="Times New Roman"/>
          <w:sz w:val="24"/>
          <w:szCs w:val="24"/>
        </w:rPr>
        <w:t xml:space="preserve">, в словах с йотированными гласными е, ё, ю, я (ёлка, поют), В словах с разделительными ь, ъ (вьюга, съел), в словах с непроизносимыми согласными;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звукобуквенный анализ доступных по составу слов;</w:t>
      </w:r>
      <w:r w:rsidRPr="00364143">
        <w:rPr>
          <w:rFonts w:ascii="Times New Roman" w:hAnsi="Times New Roman" w:cs="Times New Roman"/>
          <w:sz w:val="24"/>
          <w:szCs w:val="24"/>
        </w:rPr>
        <w:br/>
        <w:t>- 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использовать знание алфавита для упорядочивания слов и при работе со словарями и справочниками,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применять знания фонетического материала при использовании правил правописания;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осуществлять звукобуквенный разбор слова самостоятельно по предложенному в учебнике алгоритму;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оценивать правильность проведения звукобуквенного анализа слова;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соблюдать нормы русского языка в собственной речи и оценивать соблюдение этих норм в речи собеседников (в объёме орфоэпического словаря учебника);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Лексика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- находить в предложении и тексте незнакомое слово, определять его значение по тексту или толковому словарю;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спрашивать о значении слова учителя;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иметь представление об омонимах; приобретать опыт различения в предложениях и текстах омонимов;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иметь представление о фразеологизмах ( устойчивых сочетаниях слов); приобретать опыт различения в предложениях и текстах фразеологизмов;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употреблённые в прямом и переносном значении (простые случаи);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иметь представление о некоторых устаревших словах и их использовании в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-пользоваться словарями при решении языковых и речевых задач.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осознавать, что понимание значения слова - одно из условий умелого его использования в устной и письменной речи;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-замечать в художественном тексте слова, употребленные в переносном значении, а также эмоционально - оценочные слова, сравнения, олицетворения (без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терминологии); </w:t>
      </w:r>
      <w:r w:rsidRPr="00364143">
        <w:rPr>
          <w:rFonts w:ascii="Times New Roman" w:hAnsi="Times New Roman" w:cs="Times New Roman"/>
          <w:sz w:val="24"/>
          <w:szCs w:val="24"/>
        </w:rPr>
        <w:br/>
        <w:t>- оценивать уместность использования слов в тексте;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синонимы для устранения повторов в тексте,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выбирать слова из ряда предложенных для успешного решения коммуникативных задач,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размышлять над этимологией некоторых слов — названий;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-приобретать опыт редактирования употреблённых в предложении (тексте) слов.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Состав слова (</w:t>
      </w:r>
      <w:proofErr w:type="spellStart"/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морфемика</w:t>
      </w:r>
      <w:proofErr w:type="spellEnd"/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)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владеть опознавательными признаками однокоренных слов;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- различать однокоренные слова и различные формы одного и того же слова;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однокоренные слова и слова с омонимичными корнями, однокоренные слова и синонимы,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в словах с однозначно выделяемыми морфемами окончание, основу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(простые случаи), корень, приставку, суффикс;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выделять нулевое окончание;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слова с заданной морфемой;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образовывать слова с помощью приставки (или суффикса), осознавать значение новых слов.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корень в однокоренных словах с чередованием согласных в корне;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различать изменяемые и неизменяемые слова;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узнавать сложные слова (</w:t>
      </w:r>
      <w:r w:rsidRPr="00364143">
        <w:rPr>
          <w:rFonts w:ascii="Times New Roman" w:hAnsi="Times New Roman" w:cs="Times New Roman"/>
          <w:i/>
          <w:sz w:val="24"/>
          <w:szCs w:val="24"/>
        </w:rPr>
        <w:t>типа вездеход, вертолет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др.), выделять в них корни;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соединительные гласные (интерфиксы) в сложных словах;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сравнивать, классифицировать слова по их составу;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осознавать значения, вносимые в слово суффиксами и приставками (простые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случаи);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наблюдать за способами образования слов при помощи приставки ( или суффикса);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однокоренные слова и формы одного и того же слова с целью проверки изучаемых орфограмм в корне слов, использовать графический образ изучаемых приставок и суффиксов для правописания слов с этими приставками и суффиксами.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Морфология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распознавать части речи на основе усвоенных признаков ( в объёме программы);</w:t>
      </w:r>
      <w:r w:rsidRPr="00364143">
        <w:rPr>
          <w:rFonts w:ascii="Times New Roman" w:hAnsi="Times New Roman" w:cs="Times New Roman"/>
          <w:sz w:val="24"/>
          <w:szCs w:val="24"/>
        </w:rPr>
        <w:br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-распознавать имена прилагательные; определять зависимости имени прилагательного от формы имени существительного; находить начальную форму имени прилагательного; определять грамматические признаки (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poд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число, падеж); изменять имена прилагательные по числам, родам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единственном числе), падежам (первое представление);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глаголы; определять начальную (неопределенную) форму глаголов (первое представление), различать глаголы, отвечающие на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вопросы  «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>что делать?» и «что сделать?»; определять грамматические признаки глагола – форму времени, число, род (в прошедшем времени);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распознавать личные местоимения (в начальной форме), определять грамматические признаки: лицо, число, род (у местоимений 3 -го лица);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использовать личные местоимения для устранения неоправданных повторов;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узнавать имена числительные ( общее представление); распознавать количественные и порядковые имена числительные;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устанавливать отличие предлогов от приставок, значение частицы «не»;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узнавать союзы </w:t>
      </w:r>
      <w:r w:rsidRPr="00364143">
        <w:rPr>
          <w:rFonts w:ascii="Times New Roman" w:hAnsi="Times New Roman" w:cs="Times New Roman"/>
          <w:i/>
          <w:sz w:val="24"/>
          <w:szCs w:val="24"/>
        </w:rPr>
        <w:t>и, а, но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понимать их роль в предложении; </w:t>
      </w:r>
      <w:r w:rsidRPr="00364143">
        <w:rPr>
          <w:rFonts w:ascii="Times New Roman" w:hAnsi="Times New Roman" w:cs="Times New Roman"/>
          <w:sz w:val="24"/>
          <w:szCs w:val="24"/>
        </w:rPr>
        <w:br/>
        <w:t>- подбирать примеры слов и форм разных частей речи, наблюдать их употребление в тексте и устной речи, правильно употреблять в речи части речи и их формы.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производить морфологический разбор изучаемых самостоятельных частей речи (в объеме программы), пользуясь алгоритмом разбора в учебнике;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наблюдать за словообразованием частей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- замечать в устной и письменной речи речевые ошибки и недочёты в употреблении изучаемых форм частей речи.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Синтаксис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различать предложение, словосочетание и слова;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выделять предложения из потока устной и письменной речи, оформлять их границы,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определять вид предложения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</w:t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понятия «члены предложения» и «части речи»;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главные (подлежащее и сказуемое) и второстепенные члены предложения (без деления на виды);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устанавливать при помощи вопросов связь между словами в предложении; отражать её в схеме;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соотносить  предложения со схемами, выбирать предложение, соответствующее схеме;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распространённые и нераспространённые предложения, составлять такие предложения;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-отличать основу предложения от словосочетания; выделять в предложении словосочетания;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 какие из них поясняют подлежащее или сказуемое, или другие второстепенные члены, выделять из предложения словосочетания.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устанавливать в словосочетании связь главного слова с зависимым при помощи вопросов;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выделять в предложении основу и словосочетания;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-находить в предложении обращение (в начале, в середине, в конце);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-опознавать простое и сложное предложения, определять части сложного предложения;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выполнять в соответствии с предложенным в учебнике алгоритмом разбор простого предложения ( по членам, синтаксический), оценивать правильность разбора.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Орфография и пунктуация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а) применять ранее изученные правила правописания, а также: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непроизносимые согласные;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разделительной твердый знак (ъ);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непроверяемые гласные и согласные в корне слова, в том числе с удвоенными согласными (перечень см. в словаре учебника);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гласные и согласные в неизменяемых на письме приставках и суффиксах;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мягкий знак после шипящих на конце имён существительных (речь, брошь, мышь); </w:t>
      </w:r>
      <w:r w:rsidRPr="00364143">
        <w:rPr>
          <w:rFonts w:ascii="Times New Roman" w:hAnsi="Times New Roman" w:cs="Times New Roman"/>
          <w:sz w:val="24"/>
          <w:szCs w:val="24"/>
        </w:rPr>
        <w:br/>
        <w:t>- безударные родовые окончания имён прилагательных;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-раздельное написание частицы не с глаголами;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б) подбирать примеры с определённой орфограммой;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г) определять разновидности орфограмм и соотносить их с изученными правилами;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д) применять разные способы проверки правописания слов: изменение формы слова подбор однокоренных слов, использование орфографического словаря,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е) безошибочно списывать текст с доски и учебника (объёмом б5-70 слов); </w:t>
      </w:r>
      <w:r w:rsidRPr="00364143">
        <w:rPr>
          <w:rFonts w:ascii="Times New Roman" w:hAnsi="Times New Roman" w:cs="Times New Roman"/>
          <w:sz w:val="24"/>
          <w:szCs w:val="24"/>
        </w:rPr>
        <w:br/>
        <w:t>ж) писать под диктовку текст ( объёмом 55 - 60 слов) в соответствии с в изученными правилами правописания;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3) проверять собственный и предложенный текст, находить и исправлять орфографические и пунктуационные ошибки.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>а) применять правила правописания: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соединительные о и е в сложных словах </w:t>
      </w:r>
      <w:r w:rsidRPr="00364143">
        <w:rPr>
          <w:rFonts w:ascii="Times New Roman" w:hAnsi="Times New Roman" w:cs="Times New Roman"/>
          <w:i/>
          <w:sz w:val="24"/>
          <w:szCs w:val="24"/>
        </w:rPr>
        <w:t>(самолет, вездеход);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i/>
          <w:sz w:val="24"/>
          <w:szCs w:val="24"/>
        </w:rPr>
        <w:t>-«е»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</w:t>
      </w:r>
      <w:r w:rsidRPr="00364143">
        <w:rPr>
          <w:rFonts w:ascii="Times New Roman" w:hAnsi="Times New Roman" w:cs="Times New Roman"/>
          <w:i/>
          <w:sz w:val="24"/>
          <w:szCs w:val="24"/>
        </w:rPr>
        <w:t xml:space="preserve">«и» </w:t>
      </w:r>
      <w:r w:rsidRPr="00364143">
        <w:rPr>
          <w:rFonts w:ascii="Times New Roman" w:hAnsi="Times New Roman" w:cs="Times New Roman"/>
          <w:sz w:val="24"/>
          <w:szCs w:val="24"/>
        </w:rPr>
        <w:t>в суффиксах имён существительных (</w:t>
      </w:r>
      <w:r w:rsidRPr="00364143">
        <w:rPr>
          <w:rFonts w:ascii="Times New Roman" w:hAnsi="Times New Roman" w:cs="Times New Roman"/>
          <w:i/>
          <w:sz w:val="24"/>
          <w:szCs w:val="24"/>
        </w:rPr>
        <w:t>ключик — ключика, замочек – замочка</w:t>
      </w:r>
      <w:r w:rsidRPr="00364143">
        <w:rPr>
          <w:rFonts w:ascii="Times New Roman" w:hAnsi="Times New Roman" w:cs="Times New Roman"/>
          <w:sz w:val="24"/>
          <w:szCs w:val="24"/>
        </w:rPr>
        <w:t xml:space="preserve">); </w:t>
      </w:r>
      <w:r w:rsidRPr="00364143">
        <w:rPr>
          <w:rFonts w:ascii="Times New Roman" w:hAnsi="Times New Roman" w:cs="Times New Roman"/>
          <w:sz w:val="24"/>
          <w:szCs w:val="24"/>
        </w:rPr>
        <w:br/>
        <w:t>- запятая при обращении;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запятая между частями в сложном предложении;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безударные родовые окончания имён прилагательных, глаголов в прошедшем времени; </w:t>
      </w:r>
      <w:r w:rsidRPr="00364143">
        <w:rPr>
          <w:rFonts w:ascii="Times New Roman" w:hAnsi="Times New Roman" w:cs="Times New Roman"/>
          <w:sz w:val="24"/>
          <w:szCs w:val="24"/>
        </w:rPr>
        <w:br/>
        <w:t>o) при составлении собственных текстов использовать помощь взрослого или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словарь, пропуск орфограммы или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 (чтобы избежать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орфографической ошибки).</w:t>
      </w:r>
    </w:p>
    <w:p w:rsidR="00364143" w:rsidRPr="00364143" w:rsidRDefault="00364143" w:rsidP="00364143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364143" w:rsidRPr="00364143" w:rsidRDefault="00364143" w:rsidP="00364143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В </w:t>
      </w:r>
      <w:r w:rsidRPr="00364143">
        <w:rPr>
          <w:rFonts w:ascii="Times New Roman" w:hAnsi="Times New Roman"/>
          <w:bCs/>
          <w:sz w:val="24"/>
          <w:szCs w:val="24"/>
        </w:rPr>
        <w:t>3 классе</w:t>
      </w:r>
      <w:r w:rsidRPr="00364143">
        <w:rPr>
          <w:rFonts w:ascii="Times New Roman" w:hAnsi="Times New Roman"/>
          <w:sz w:val="24"/>
          <w:szCs w:val="24"/>
        </w:rPr>
        <w:t xml:space="preserve"> центральное место отводится </w:t>
      </w:r>
      <w:r w:rsidRPr="00364143">
        <w:rPr>
          <w:rFonts w:ascii="Times New Roman" w:hAnsi="Times New Roman"/>
          <w:bCs/>
          <w:i/>
          <w:sz w:val="24"/>
          <w:szCs w:val="24"/>
        </w:rPr>
        <w:t xml:space="preserve">формированию грамматических понятий </w:t>
      </w:r>
      <w:r w:rsidRPr="00364143">
        <w:rPr>
          <w:rFonts w:ascii="Times New Roman" w:hAnsi="Times New Roman"/>
          <w:sz w:val="24"/>
          <w:szCs w:val="24"/>
        </w:rPr>
        <w:t>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Тема «Состав слова» предполагает уточнение и систематизацию знаний об однокоренных словах и корне слова, формирование представлений об основе и окончании, суффиксе и приставке,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твердого знака (</w:t>
      </w:r>
      <w:r w:rsidRPr="00364143">
        <w:rPr>
          <w:rFonts w:ascii="Times New Roman" w:hAnsi="Times New Roman"/>
          <w:b/>
          <w:bCs/>
          <w:sz w:val="24"/>
          <w:szCs w:val="24"/>
        </w:rPr>
        <w:t>ъ</w:t>
      </w:r>
      <w:r w:rsidRPr="00364143">
        <w:rPr>
          <w:rFonts w:ascii="Times New Roman" w:hAnsi="Times New Roman"/>
          <w:sz w:val="24"/>
          <w:szCs w:val="24"/>
        </w:rPr>
        <w:t>). Проводятся упражнения по совершенствованию навыка правописания слов с изученными во 2 классе орфограммами</w:t>
      </w:r>
      <w:r w:rsidRPr="00364143">
        <w:rPr>
          <w:rFonts w:ascii="Times New Roman" w:hAnsi="Times New Roman"/>
          <w:sz w:val="24"/>
          <w:szCs w:val="24"/>
          <w:vertAlign w:val="superscript"/>
        </w:rPr>
        <w:t>8</w:t>
      </w:r>
      <w:r w:rsidRPr="00364143">
        <w:rPr>
          <w:rFonts w:ascii="Times New Roman" w:hAnsi="Times New Roman"/>
          <w:sz w:val="24"/>
          <w:szCs w:val="24"/>
        </w:rPr>
        <w:t>: обозначение мягкости согласного звука мягким знаком (</w:t>
      </w:r>
      <w:r w:rsidRPr="00364143">
        <w:rPr>
          <w:rFonts w:ascii="Times New Roman" w:hAnsi="Times New Roman"/>
          <w:b/>
          <w:bCs/>
          <w:sz w:val="24"/>
          <w:szCs w:val="24"/>
        </w:rPr>
        <w:t>ь</w:t>
      </w:r>
      <w:r w:rsidRPr="00364143">
        <w:rPr>
          <w:rFonts w:ascii="Times New Roman" w:hAnsi="Times New Roman"/>
          <w:sz w:val="24"/>
          <w:szCs w:val="24"/>
        </w:rPr>
        <w:t xml:space="preserve">), совершенствование навыков написания слов с буквосочетаниями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жи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–ши,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ча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>–ща, чу–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щу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чк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чн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нч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щн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</w:t>
      </w:r>
      <w:r w:rsidRPr="00364143">
        <w:rPr>
          <w:rFonts w:ascii="Times New Roman" w:hAnsi="Times New Roman"/>
          <w:sz w:val="24"/>
          <w:szCs w:val="24"/>
        </w:rPr>
        <w:t xml:space="preserve"> двойных согласных в слове, формирование навыков написания слов с разделительным мягким знаком (</w:t>
      </w:r>
      <w:r w:rsidRPr="00364143">
        <w:rPr>
          <w:rFonts w:ascii="Times New Roman" w:hAnsi="Times New Roman"/>
          <w:bCs/>
          <w:i/>
          <w:sz w:val="24"/>
          <w:szCs w:val="24"/>
        </w:rPr>
        <w:t>ь</w:t>
      </w:r>
      <w:r w:rsidRPr="00364143">
        <w:rPr>
          <w:rFonts w:ascii="Times New Roman" w:hAnsi="Times New Roman"/>
          <w:sz w:val="24"/>
          <w:szCs w:val="24"/>
        </w:rPr>
        <w:t xml:space="preserve">), с безударными гласными и парными по глухости-звонкости согласными звуками в корне слов, заглавной буквы в именах собственных, раздельного написания предлогов со словами и частицы </w:t>
      </w:r>
      <w:r w:rsidRPr="00364143">
        <w:rPr>
          <w:rFonts w:ascii="Times New Roman" w:hAnsi="Times New Roman"/>
          <w:bCs/>
          <w:i/>
          <w:sz w:val="24"/>
          <w:szCs w:val="24"/>
        </w:rPr>
        <w:t>не</w:t>
      </w:r>
      <w:r w:rsidRPr="00364143">
        <w:rPr>
          <w:rFonts w:ascii="Times New Roman" w:hAnsi="Times New Roman"/>
          <w:sz w:val="24"/>
          <w:szCs w:val="24"/>
        </w:rPr>
        <w:t>с глаголами.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Тема «Части речи» дает возможность уточнить и систематизировать знания учащихся о некоторых изученных существенных признаках частей речи (имя существительное, имя прилагательное, глагол, местоимение, предлог) и дать представление о других существенных признаках частей речи (категории рода, падежа, времени, лица (у местоимений)), формах изменения имен существительных (по числам, падежам), имен прилагательных (по числам, по родам в единственном числе, падежам), глаголов (по числам, временам), глаголов в прошедшем времени в единственном числе по родам.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В ознакомительном плане третьеклассникам дается первое представление об имени числительном как части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В процессе изучения частей речи формируются орфографические навыки правописания существительных женского и мужского рода с шипящим звуком на конце </w:t>
      </w:r>
      <w:r w:rsidRPr="00364143">
        <w:rPr>
          <w:rFonts w:ascii="Times New Roman" w:hAnsi="Times New Roman"/>
          <w:i/>
          <w:iCs/>
          <w:sz w:val="24"/>
          <w:szCs w:val="24"/>
        </w:rPr>
        <w:t>(ночь – врач)</w:t>
      </w:r>
      <w:r w:rsidRPr="00364143">
        <w:rPr>
          <w:rFonts w:ascii="Times New Roman" w:hAnsi="Times New Roman"/>
          <w:sz w:val="24"/>
          <w:szCs w:val="24"/>
        </w:rPr>
        <w:t xml:space="preserve">, навыки правописания родовых </w:t>
      </w:r>
      <w:proofErr w:type="gramStart"/>
      <w:r w:rsidRPr="00364143">
        <w:rPr>
          <w:rFonts w:ascii="Times New Roman" w:hAnsi="Times New Roman"/>
          <w:sz w:val="24"/>
          <w:szCs w:val="24"/>
        </w:rPr>
        <w:t>окончаний  имен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существительных </w:t>
      </w:r>
      <w:r w:rsidRPr="00364143">
        <w:rPr>
          <w:rFonts w:ascii="Times New Roman" w:hAnsi="Times New Roman"/>
          <w:i/>
          <w:sz w:val="24"/>
          <w:szCs w:val="24"/>
        </w:rPr>
        <w:t>(-а, -о, -</w:t>
      </w:r>
      <w:r w:rsidRPr="00364143">
        <w:rPr>
          <w:rFonts w:ascii="Times New Roman" w:hAnsi="Times New Roman"/>
          <w:i/>
          <w:sz w:val="24"/>
          <w:szCs w:val="24"/>
        </w:rPr>
        <w:lastRenderedPageBreak/>
        <w:t>е</w:t>
      </w:r>
      <w:r w:rsidRPr="00364143">
        <w:rPr>
          <w:rFonts w:ascii="Times New Roman" w:hAnsi="Times New Roman"/>
          <w:sz w:val="24"/>
          <w:szCs w:val="24"/>
        </w:rPr>
        <w:t xml:space="preserve">), имен прилагательных </w:t>
      </w:r>
      <w:r w:rsidRPr="00364143">
        <w:rPr>
          <w:rFonts w:ascii="Times New Roman" w:hAnsi="Times New Roman"/>
          <w:i/>
          <w:sz w:val="24"/>
          <w:szCs w:val="24"/>
        </w:rPr>
        <w:t>(-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ый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-ой,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ое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-ее,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ая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яя</w:t>
      </w:r>
      <w:proofErr w:type="spellEnd"/>
      <w:r w:rsidRPr="00364143">
        <w:rPr>
          <w:rFonts w:ascii="Times New Roman" w:hAnsi="Times New Roman"/>
          <w:sz w:val="24"/>
          <w:szCs w:val="24"/>
        </w:rPr>
        <w:t xml:space="preserve">), глаголов прошедшего времени в единственном числе женского и среднего рода </w:t>
      </w:r>
      <w:r w:rsidRPr="00364143">
        <w:rPr>
          <w:rFonts w:ascii="Times New Roman" w:hAnsi="Times New Roman"/>
          <w:i/>
          <w:sz w:val="24"/>
          <w:szCs w:val="24"/>
        </w:rPr>
        <w:t>(-а, -о</w:t>
      </w:r>
      <w:r w:rsidRPr="00364143">
        <w:rPr>
          <w:rFonts w:ascii="Times New Roman" w:hAnsi="Times New Roman"/>
          <w:sz w:val="24"/>
          <w:szCs w:val="24"/>
        </w:rPr>
        <w:t xml:space="preserve">), частицы </w:t>
      </w:r>
      <w:r w:rsidRPr="00364143">
        <w:rPr>
          <w:rFonts w:ascii="Times New Roman" w:hAnsi="Times New Roman"/>
          <w:bCs/>
          <w:i/>
          <w:sz w:val="24"/>
          <w:szCs w:val="24"/>
        </w:rPr>
        <w:t>не</w:t>
      </w:r>
      <w:r w:rsidRPr="00364143">
        <w:rPr>
          <w:rFonts w:ascii="Times New Roman" w:hAnsi="Times New Roman"/>
          <w:sz w:val="24"/>
          <w:szCs w:val="24"/>
        </w:rPr>
        <w:t xml:space="preserve"> с глаголами. Проводятся упражнения в правописании гласных и согласных в корне, приставке и суффиксе в словах разных частей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Изучение языковых понятий проводится на базе осознания лексического значения слов, анализа словосочетаний и предложений. Уточняются и углубляются знания о лексическом значении слов (однозначных и многозначных словах, прямом и переносном значении слов, синонимах, антонимах), учащиеся знакомятся с омонимами и паронимами, устаревшими и новыми словами, устойчивыми сочетаниями слов (фразеологизмами), некоторыми изобразительно-выразительными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Уточняется и углубляется представление о предложении, главных и второстепенных членах предложения. Учащиеся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невосклицательные), предложениями простыми и сложными, предложениями с обращением (общее представление).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 </w:t>
      </w:r>
      <w:r w:rsidRPr="00364143">
        <w:rPr>
          <w:rFonts w:ascii="Times New Roman" w:hAnsi="Times New Roman"/>
          <w:sz w:val="24"/>
          <w:szCs w:val="24"/>
        </w:rPr>
        <w:tab/>
        <w:t xml:space="preserve">Продолжается работа над совершенствованием </w:t>
      </w:r>
      <w:proofErr w:type="spellStart"/>
      <w:r w:rsidRPr="00364143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364143">
        <w:rPr>
          <w:rFonts w:ascii="Times New Roman" w:hAnsi="Times New Roman"/>
          <w:sz w:val="24"/>
          <w:szCs w:val="24"/>
        </w:rPr>
        <w:t xml:space="preserve"> знаний и умений: 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текстов, устанавливать типы связи в предложениях текста, создавать текст определенного типа и стиля.</w:t>
      </w:r>
    </w:p>
    <w:p w:rsidR="00364143" w:rsidRPr="00364143" w:rsidRDefault="00364143" w:rsidP="0036414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64143">
        <w:rPr>
          <w:rFonts w:ascii="Times New Roman" w:hAnsi="Times New Roman"/>
          <w:b/>
          <w:i/>
          <w:sz w:val="24"/>
          <w:szCs w:val="24"/>
        </w:rPr>
        <w:t xml:space="preserve">           Язык и речь)  </w:t>
      </w:r>
    </w:p>
    <w:p w:rsidR="00364143" w:rsidRPr="00364143" w:rsidRDefault="00364143" w:rsidP="00364143">
      <w:pPr>
        <w:pStyle w:val="a3"/>
        <w:rPr>
          <w:rFonts w:ascii="Times New Roman" w:hAnsi="Times New Roman"/>
          <w:sz w:val="24"/>
          <w:szCs w:val="24"/>
        </w:rPr>
      </w:pPr>
    </w:p>
    <w:p w:rsidR="00364143" w:rsidRPr="00364143" w:rsidRDefault="00364143" w:rsidP="00364143">
      <w:pPr>
        <w:pStyle w:val="a3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Наша речь и наш язык. 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 xml:space="preserve">        Текст. Предложение. Словосочетание 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364143" w:rsidRPr="00364143" w:rsidRDefault="00364143" w:rsidP="00364143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Слово в языке и речи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Лексическое значение слова. Омонимы. Слово и словосочетание. Фразеологизмы.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Имя числительное (общее представление).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Однокоренные слова.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Слово и слог. Звуки и буквы (обобщение и углубление представлений).</w:t>
      </w:r>
    </w:p>
    <w:p w:rsidR="00364143" w:rsidRPr="00364143" w:rsidRDefault="00364143" w:rsidP="0036414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Состав слова. Правописание частей слова.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Корень слова. Формы слова. Окончание. Приставка. Суффикс. Основа слова. Обобщение знаний о составе слова.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безударными гласными в корне.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удвоенными согласными.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 суффиксов и приставок.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приставок и предлогов.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разделительным  твердым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знаком (ъ).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 xml:space="preserve">Части речи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Повторение и углубление представлений об имени существительном. Число имен существительных. Падеж имен существительных.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Лицо, число, род личных местоимений.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Повторение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    </w:t>
      </w:r>
      <w:r w:rsidRPr="00364143">
        <w:rPr>
          <w:rFonts w:ascii="Times New Roman" w:hAnsi="Times New Roman" w:cs="Times New Roman"/>
          <w:sz w:val="24"/>
          <w:szCs w:val="24"/>
        </w:rPr>
        <w:tab/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образовательной программы начального общего образования по русскому языку для общеобразовательных учреждений и авторской программы для начального общего образования: В.П.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В.Г. Горецкого, М.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В.Бойкиной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М.Н.Дементьевой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Н.Ф. Стефаненко «Русский язык.1-4 класс», Предметная линия учебников системы «Школа России- М: Просвещение, 2017.    </w:t>
      </w:r>
    </w:p>
    <w:p w:rsidR="00364143" w:rsidRPr="00364143" w:rsidRDefault="00364143" w:rsidP="00364143">
      <w:pPr>
        <w:pStyle w:val="a7"/>
        <w:shd w:val="clear" w:color="auto" w:fill="FFFFFF"/>
        <w:spacing w:before="0" w:beforeAutospacing="0" w:after="0"/>
        <w:ind w:firstLine="708"/>
        <w:jc w:val="both"/>
        <w:rPr>
          <w:color w:val="000000"/>
        </w:rPr>
      </w:pPr>
      <w:r w:rsidRPr="00364143">
        <w:rPr>
          <w:color w:val="000000"/>
        </w:rPr>
        <w:t xml:space="preserve">На </w:t>
      </w:r>
      <w:proofErr w:type="gramStart"/>
      <w:r w:rsidRPr="00364143">
        <w:rPr>
          <w:color w:val="000000"/>
        </w:rPr>
        <w:t>изучение  предмета</w:t>
      </w:r>
      <w:proofErr w:type="gramEnd"/>
      <w:r w:rsidRPr="00364143">
        <w:rPr>
          <w:color w:val="000000"/>
        </w:rPr>
        <w:t xml:space="preserve"> в 3-ем классе отводится 5 часов в неделю, всего 170 часов.</w:t>
      </w:r>
    </w:p>
    <w:p w:rsidR="00364143" w:rsidRPr="00364143" w:rsidRDefault="00364143" w:rsidP="00364143">
      <w:pPr>
        <w:pStyle w:val="a7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rStyle w:val="c1"/>
          <w:rFonts w:eastAsia="Calibri"/>
          <w:sz w:val="24"/>
          <w:szCs w:val="24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sz w:val="24"/>
          <w:szCs w:val="24"/>
          <w:u w:val="single"/>
        </w:rPr>
      </w:pPr>
      <w:r w:rsidRPr="00364143">
        <w:rPr>
          <w:rStyle w:val="c1"/>
          <w:rFonts w:ascii="Times New Roman" w:hAnsi="Times New Roman"/>
          <w:b/>
          <w:sz w:val="24"/>
          <w:szCs w:val="24"/>
        </w:rPr>
        <w:t>Используется учебно-методический комплект</w:t>
      </w:r>
      <w:r w:rsidRPr="00364143">
        <w:rPr>
          <w:rStyle w:val="c1"/>
          <w:rFonts w:ascii="Times New Roman" w:hAnsi="Times New Roman"/>
          <w:sz w:val="24"/>
          <w:szCs w:val="24"/>
        </w:rPr>
        <w:t>:</w:t>
      </w:r>
    </w:p>
    <w:p w:rsidR="00364143" w:rsidRPr="00364143" w:rsidRDefault="00364143" w:rsidP="0036414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М.: Просвещение, 2017.</w:t>
      </w:r>
    </w:p>
    <w:p w:rsidR="00364143" w:rsidRPr="00364143" w:rsidRDefault="00364143" w:rsidP="00364143">
      <w:pPr>
        <w:tabs>
          <w:tab w:val="left" w:pos="0"/>
        </w:tabs>
        <w:overflowPunct w:val="0"/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364143">
        <w:rPr>
          <w:rFonts w:ascii="Times New Roman" w:hAnsi="Times New Roman" w:cs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 w:cs="Times New Roman"/>
          <w:iCs/>
          <w:sz w:val="24"/>
          <w:szCs w:val="24"/>
        </w:rPr>
        <w:t>, В. П.</w:t>
      </w:r>
      <w:r w:rsidRPr="00364143">
        <w:rPr>
          <w:rFonts w:ascii="Times New Roman" w:hAnsi="Times New Roman" w:cs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в 2 ч. Часть 2. / В. П.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tabs>
          <w:tab w:val="left" w:pos="0"/>
        </w:tabs>
        <w:overflowPunct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М.: Просвещение, 2017.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Default="00364143" w:rsidP="00364143">
      <w:pPr>
        <w:jc w:val="center"/>
        <w:rPr>
          <w:rFonts w:ascii="Times New Roman" w:hAnsi="Times New Roman" w:cs="Times New Roman"/>
          <w:b/>
        </w:rPr>
      </w:pPr>
    </w:p>
    <w:p w:rsidR="00364143" w:rsidRDefault="00364143" w:rsidP="00364143">
      <w:pPr>
        <w:tabs>
          <w:tab w:val="num" w:pos="0"/>
        </w:tabs>
        <w:jc w:val="center"/>
        <w:rPr>
          <w:rFonts w:ascii="Courier New" w:hAnsi="Courier New" w:cs="Courier New"/>
          <w:b/>
          <w:spacing w:val="-8"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Pr="006757F0" w:rsidRDefault="009B5E54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</w:p>
    <w:p w:rsidR="004269C3" w:rsidRPr="006757F0" w:rsidRDefault="004269C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72653" w:rsidRPr="006757F0" w:rsidRDefault="00E7265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E72653" w:rsidRPr="00E72653" w:rsidRDefault="00E72653" w:rsidP="009B5E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B5E54" w:rsidRPr="00E72653" w:rsidTr="009B5E54">
        <w:tc>
          <w:tcPr>
            <w:tcW w:w="7054" w:type="dxa"/>
          </w:tcPr>
          <w:p w:rsidR="009B5E54" w:rsidRPr="00E72653" w:rsidRDefault="009B5E54" w:rsidP="009B5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Текст. Предложение. Словосочетание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Части речи:</w:t>
            </w:r>
          </w:p>
        </w:tc>
        <w:tc>
          <w:tcPr>
            <w:tcW w:w="2517" w:type="dxa"/>
          </w:tcPr>
          <w:p w:rsidR="00E72653" w:rsidRPr="006757F0" w:rsidRDefault="00E72653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6F2A39"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Части речи. Повторение</w:t>
            </w:r>
          </w:p>
        </w:tc>
        <w:tc>
          <w:tcPr>
            <w:tcW w:w="2517" w:type="dxa"/>
          </w:tcPr>
          <w:p w:rsidR="00E72653" w:rsidRPr="00E72653" w:rsidRDefault="00E72653" w:rsidP="00E72653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517" w:type="dxa"/>
          </w:tcPr>
          <w:p w:rsidR="009B5E54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B5E54" w:rsidRPr="00E726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517" w:type="dxa"/>
          </w:tcPr>
          <w:p w:rsidR="009B5E54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18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517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517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21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517" w:type="dxa"/>
          </w:tcPr>
          <w:p w:rsidR="00E72653" w:rsidRPr="006757F0" w:rsidRDefault="00E72653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F2A39" w:rsidRPr="00E72653" w:rsidTr="009B5E54">
        <w:tc>
          <w:tcPr>
            <w:tcW w:w="7054" w:type="dxa"/>
          </w:tcPr>
          <w:p w:rsidR="006F2A39" w:rsidRPr="00E72653" w:rsidRDefault="004269C3" w:rsidP="006F2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6F2A39" w:rsidRPr="006757F0" w:rsidRDefault="006F2A39" w:rsidP="004269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Default="00E7265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757F0" w:rsidRPr="006757F0" w:rsidRDefault="006757F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820" w:type="dxa"/>
        <w:tblLook w:val="04A0" w:firstRow="1" w:lastRow="0" w:firstColumn="1" w:lastColumn="0" w:noHBand="0" w:noVBand="1"/>
      </w:tblPr>
      <w:tblGrid>
        <w:gridCol w:w="662"/>
        <w:gridCol w:w="840"/>
        <w:gridCol w:w="835"/>
        <w:gridCol w:w="5001"/>
        <w:gridCol w:w="2462"/>
        <w:gridCol w:w="3020"/>
      </w:tblGrid>
      <w:tr w:rsidR="006C0E37" w:rsidTr="005544A6">
        <w:trPr>
          <w:gridAfter w:val="1"/>
          <w:wAfter w:w="3020" w:type="dxa"/>
        </w:trPr>
        <w:tc>
          <w:tcPr>
            <w:tcW w:w="662" w:type="dxa"/>
            <w:vMerge w:val="restart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5" w:type="dxa"/>
            <w:gridSpan w:val="2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01" w:type="dxa"/>
            <w:vMerge w:val="restart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62" w:type="dxa"/>
            <w:vMerge w:val="restart"/>
          </w:tcPr>
          <w:p w:rsidR="003D7658" w:rsidRDefault="003D7658" w:rsidP="003D7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</w:t>
            </w:r>
          </w:p>
          <w:p w:rsidR="006C0E37" w:rsidRDefault="003D7658" w:rsidP="003D7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35" w:type="dxa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001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C3" w:rsidTr="005544A6">
        <w:trPr>
          <w:gridAfter w:val="1"/>
          <w:wAfter w:w="3020" w:type="dxa"/>
        </w:trPr>
        <w:tc>
          <w:tcPr>
            <w:tcW w:w="662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C3" w:rsidRPr="007949C6" w:rsidRDefault="00EA16C3" w:rsidP="00EA16C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04.09 </w:t>
            </w:r>
          </w:p>
        </w:tc>
        <w:tc>
          <w:tcPr>
            <w:tcW w:w="835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A16C3" w:rsidRDefault="00765170" w:rsidP="00EA16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речи. Её назначение.</w:t>
            </w:r>
          </w:p>
          <w:p w:rsidR="00765170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A16C3" w:rsidRDefault="00EA16C3" w:rsidP="00EA16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</w:t>
            </w:r>
          </w:p>
        </w:tc>
      </w:tr>
      <w:tr w:rsidR="00EA16C3" w:rsidTr="005544A6">
        <w:trPr>
          <w:gridAfter w:val="1"/>
          <w:wAfter w:w="3020" w:type="dxa"/>
        </w:trPr>
        <w:tc>
          <w:tcPr>
            <w:tcW w:w="662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C3" w:rsidRPr="007949C6" w:rsidRDefault="00EA16C3" w:rsidP="00EA16C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  <w:tc>
          <w:tcPr>
            <w:tcW w:w="835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A16C3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Наш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170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A16C3" w:rsidRDefault="00EA16C3" w:rsidP="00E447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текста по рисунку</w:t>
            </w: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765170" w:rsidP="00765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составить предложения 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07.09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765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170">
              <w:rPr>
                <w:rFonts w:ascii="Times New Roman" w:hAnsi="Times New Roman" w:cs="Times New Roman"/>
              </w:rPr>
              <w:t xml:space="preserve"> Типы текста. Повествование, описание, рассуждение.</w:t>
            </w:r>
          </w:p>
        </w:tc>
        <w:tc>
          <w:tcPr>
            <w:tcW w:w="2462" w:type="dxa"/>
          </w:tcPr>
          <w:p w:rsidR="006C0E37" w:rsidRDefault="0076517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08.09 </w:t>
            </w:r>
          </w:p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462" w:type="dxa"/>
          </w:tcPr>
          <w:p w:rsidR="006C0E37" w:rsidRDefault="0076517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C33299">
              <w:rPr>
                <w:rFonts w:ascii="Times New Roman" w:hAnsi="Times New Roman" w:cs="Times New Roman"/>
              </w:rPr>
              <w:t>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C332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упр.3</w:t>
            </w:r>
            <w:r w:rsidR="00C33299">
              <w:rPr>
                <w:rFonts w:ascii="Times New Roman" w:hAnsi="Times New Roman" w:cs="Times New Roman"/>
              </w:rPr>
              <w:t>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упр.3</w:t>
            </w:r>
            <w:r w:rsidR="00C33299">
              <w:rPr>
                <w:rFonts w:ascii="Times New Roman" w:hAnsi="Times New Roman" w:cs="Times New Roman"/>
              </w:rPr>
              <w:t>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E447A2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Состав предложения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Состав предложения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 (общее представление)</w:t>
            </w:r>
          </w:p>
        </w:tc>
        <w:tc>
          <w:tcPr>
            <w:tcW w:w="2462" w:type="dxa"/>
          </w:tcPr>
          <w:p w:rsidR="006C0E37" w:rsidRPr="009B5E54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сказа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картины В. Д. Поле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>нова «Золотая осень».</w:t>
            </w:r>
          </w:p>
        </w:tc>
        <w:tc>
          <w:tcPr>
            <w:tcW w:w="2462" w:type="dxa"/>
          </w:tcPr>
          <w:p w:rsidR="006C0E37" w:rsidRPr="00D90A6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A64">
              <w:rPr>
                <w:rFonts w:ascii="Times New Roman" w:hAnsi="Times New Roman" w:cs="Times New Roman"/>
                <w:sz w:val="24"/>
                <w:szCs w:val="24"/>
              </w:rPr>
              <w:t>Упр.55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74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78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02.10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. Подробное изложение с языковым анализом текста.   </w:t>
            </w:r>
          </w:p>
        </w:tc>
        <w:tc>
          <w:tcPr>
            <w:tcW w:w="2462" w:type="dxa"/>
          </w:tcPr>
          <w:p w:rsidR="00D90A64" w:rsidRPr="00D90A64" w:rsidRDefault="00D90A64" w:rsidP="00D90A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 записать два предложения с фразеологизмами.</w:t>
            </w:r>
          </w:p>
          <w:p w:rsidR="006C0E37" w:rsidRPr="00D90A64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D90A64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D90A64" w:rsidP="00D90A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09.10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Имя числительное (общее представление)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.105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F">
              <w:rPr>
                <w:rFonts w:ascii="Times New Roman" w:hAnsi="Times New Roman" w:cs="Times New Roman"/>
                <w:sz w:val="24"/>
                <w:szCs w:val="24"/>
              </w:rPr>
              <w:t>Слово и слог. Звуки и буквы</w:t>
            </w:r>
            <w:r w:rsidR="00554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544A6"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Гласные звуки.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7A503F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5544A6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5544A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5544A6"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Согласные звуки.</w:t>
            </w:r>
          </w:p>
          <w:p w:rsidR="005544A6" w:rsidRPr="009B5E54" w:rsidRDefault="005544A6" w:rsidP="00554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Изложение повествователь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 xml:space="preserve">ного текста по вопросам </w:t>
            </w:r>
          </w:p>
        </w:tc>
        <w:tc>
          <w:tcPr>
            <w:tcW w:w="2462" w:type="dxa"/>
          </w:tcPr>
          <w:p w:rsidR="005544A6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пять слов с разделительным мягким знаком и пять слов с мягким знаком — показателем мягкости согласного.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544A6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Звонкие и глухие согласные звуки. Разделительный мягкий знак</w:t>
            </w:r>
            <w:r w:rsidRPr="0055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6C0E37" w:rsidRPr="007A503F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о слове»  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по теме «Рассказ о слове».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«Слово в языке и речи»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 № 6,7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A0361" w:rsidRDefault="005A0361" w:rsidP="000C71C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в слове корень?</w:t>
            </w:r>
          </w:p>
          <w:p w:rsidR="005A0361" w:rsidRPr="005A0361" w:rsidRDefault="005A0361" w:rsidP="005A0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Сложные слова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A0361" w:rsidRPr="005A0361" w:rsidRDefault="006C0E37" w:rsidP="005A0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слова. </w:t>
            </w:r>
            <w:r w:rsidR="005A0361"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в слове окончание?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слова. Окончание. </w:t>
            </w:r>
            <w:r w:rsidR="00440C6D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Значения приставок</w:t>
            </w:r>
            <w:r w:rsidRPr="004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C6D" w:rsidRPr="00440C6D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r w:rsidR="00440C6D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E32EDB" w:rsidRPr="009B5E54" w:rsidRDefault="00E32EDB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40C6D" w:rsidTr="005544A6">
        <w:trPr>
          <w:gridAfter w:val="1"/>
          <w:wAfter w:w="3020" w:type="dxa"/>
        </w:trPr>
        <w:tc>
          <w:tcPr>
            <w:tcW w:w="662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6D" w:rsidRPr="007949C6" w:rsidRDefault="00440C6D" w:rsidP="00440C6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</w:t>
            </w:r>
          </w:p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40C6D" w:rsidRP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40C6D">
              <w:rPr>
                <w:rFonts w:ascii="Times New Roman" w:hAnsi="Times New Roman" w:cs="Times New Roman"/>
                <w:sz w:val="24"/>
                <w:szCs w:val="24"/>
              </w:rPr>
              <w:t xml:space="preserve"> .167</w:t>
            </w:r>
          </w:p>
        </w:tc>
      </w:tr>
      <w:tr w:rsidR="00440C6D" w:rsidTr="005544A6">
        <w:trPr>
          <w:gridAfter w:val="1"/>
          <w:wAfter w:w="3020" w:type="dxa"/>
        </w:trPr>
        <w:tc>
          <w:tcPr>
            <w:tcW w:w="662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6D" w:rsidRPr="007949C6" w:rsidRDefault="00440C6D" w:rsidP="00440C6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440C6D" w:rsidRPr="00440C6D" w:rsidRDefault="00440C6D" w:rsidP="00440C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Значения суффиксов.</w:t>
            </w:r>
          </w:p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40C6D" w:rsidRDefault="00BC3564" w:rsidP="00BC35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32EDB" w:rsidRPr="009B5E54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Сочинение по репродукции картины А. А. Рылова «В голубом просторе»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  <w:p w:rsidR="00E32EDB" w:rsidRPr="009B5E54" w:rsidRDefault="00E32EDB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C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</w:t>
            </w:r>
          </w:p>
        </w:tc>
        <w:tc>
          <w:tcPr>
            <w:tcW w:w="2462" w:type="dxa"/>
          </w:tcPr>
          <w:p w:rsidR="006C0E37" w:rsidRPr="00D139FC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BC3564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3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«Состав слова»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32EDB" w:rsidRPr="00483F4E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C3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знаний о составе слова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диктант.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A743B0" w:rsidRDefault="006C0E37" w:rsidP="000C71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62" w:type="dxa"/>
          </w:tcPr>
          <w:p w:rsidR="006C0E37" w:rsidRPr="009C5495" w:rsidRDefault="006C0E37" w:rsidP="000C71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BC3564" w:rsidRPr="00BC3564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Обучающее изложение.</w:t>
            </w:r>
          </w:p>
          <w:p w:rsidR="003D7658" w:rsidRPr="00363A81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hAnsi="Times New Roman" w:cs="Times New Roman"/>
                <w:sz w:val="24"/>
                <w:szCs w:val="24"/>
              </w:rPr>
              <w:t>Упр. 190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BC3564" w:rsidRDefault="00BC3564" w:rsidP="00BC3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«Семья слов»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BC356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 представление  о  правописании слов с орфограммами в значимых частях слова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безударными глас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ными в корне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E94053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Правописание слов с двумя безударными гласными в корне.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безударными глас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ными в корне</w:t>
            </w:r>
          </w:p>
        </w:tc>
        <w:tc>
          <w:tcPr>
            <w:tcW w:w="2462" w:type="dxa"/>
          </w:tcPr>
          <w:p w:rsidR="003D7658" w:rsidRPr="009B6879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Записать десять слов с </w:t>
            </w:r>
            <w:r w:rsidRPr="00E9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безударными гласными в корне.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парными по глухо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сти-звонкости согласными на конце слов и перед согласным в корне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слов с парными согласными в корне.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94053" w:rsidRPr="00E94053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слов с парными согласными в корне.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Упражнение в написании слов с глухими и звонкими согласными в корне.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hAnsi="Times New Roman" w:cs="Times New Roman"/>
                <w:sz w:val="24"/>
                <w:szCs w:val="24"/>
              </w:rPr>
              <w:t>Упр.222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331AD" w:rsidRDefault="006331AD" w:rsidP="003D765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изложение. Клесты.</w:t>
            </w:r>
          </w:p>
          <w:p w:rsidR="006331AD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B86A8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hAnsi="Times New Roman" w:cs="Times New Roman"/>
                <w:sz w:val="24"/>
                <w:szCs w:val="24"/>
              </w:rPr>
              <w:t>Упр.229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B86A8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удвоенными соглас</w:t>
            </w: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3711A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слов с удвоенными соглас</w:t>
            </w: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D7658" w:rsidRPr="009B5E5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462" w:type="dxa"/>
          </w:tcPr>
          <w:p w:rsidR="003D7658" w:rsidRPr="0053711A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74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В. М. Васнецова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«Снегурочка».</w:t>
            </w:r>
          </w:p>
        </w:tc>
        <w:tc>
          <w:tcPr>
            <w:tcW w:w="2462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Подготовиться к контрольному </w:t>
            </w:r>
            <w:r w:rsidRPr="0063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диктанту.</w:t>
            </w:r>
          </w:p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Контрольный диктант </w:t>
            </w:r>
            <w:r w:rsidRPr="0063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«Правописание корней слов».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3D7658"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  и  приставок</w:t>
            </w: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приставок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приставок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3D7658" w:rsidRPr="00B85199" w:rsidRDefault="00977434" w:rsidP="0097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предлогов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97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предлогов</w:t>
            </w: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7658" w:rsidRPr="0063048C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аттестация. </w:t>
            </w:r>
          </w:p>
          <w:p w:rsidR="003D7658" w:rsidRPr="00BB298F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462" w:type="dxa"/>
          </w:tcPr>
          <w:p w:rsidR="003D7658" w:rsidRPr="00977434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434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  и  предлогов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3D7658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977434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2462" w:type="dxa"/>
          </w:tcPr>
          <w:p w:rsidR="003D7658" w:rsidRPr="00AF4308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308">
              <w:rPr>
                <w:rFonts w:ascii="Times New Roman" w:hAnsi="Times New Roman" w:cs="Times New Roman"/>
                <w:sz w:val="24"/>
                <w:szCs w:val="24"/>
              </w:rPr>
              <w:t>Упр.266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Разделительные твёрдый и мягкий знаки.</w:t>
            </w:r>
          </w:p>
          <w:p w:rsidR="00AF430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по пять слов с разделительными мягким и твёрдым знаками.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DB7199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8426A6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повествовательного деформированного текста по самостоятельно составленному плану</w:t>
            </w:r>
          </w:p>
          <w:p w:rsidR="003D7658" w:rsidRPr="009B5E5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278</w:t>
            </w:r>
          </w:p>
        </w:tc>
        <w:tc>
          <w:tcPr>
            <w:tcW w:w="2462" w:type="dxa"/>
          </w:tcPr>
          <w:p w:rsidR="003D765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десять слов с приставками. Составить и записать предложение с любым из них.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7338" w:type="dxa"/>
            <w:gridSpan w:val="4"/>
          </w:tcPr>
          <w:p w:rsidR="006C0E37" w:rsidRPr="00C12E22" w:rsidRDefault="006C0E37" w:rsidP="00C12E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62" w:type="dxa"/>
          </w:tcPr>
          <w:p w:rsidR="006C0E37" w:rsidRPr="00C12E22" w:rsidRDefault="006C0E37" w:rsidP="00C12E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0" w:type="dxa"/>
          </w:tcPr>
          <w:p w:rsidR="006C0E37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2462" w:type="dxa"/>
          </w:tcPr>
          <w:p w:rsidR="006C0E37" w:rsidRPr="00DB7199" w:rsidRDefault="00AF4308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и углубление пред</w:t>
            </w: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ставлений)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существительных в речи.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2462" w:type="dxa"/>
          </w:tcPr>
          <w:p w:rsidR="003D7658" w:rsidRPr="00CB35F4" w:rsidRDefault="008426A6" w:rsidP="0084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26A6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составленному плану.</w:t>
            </w:r>
            <w:r w:rsidR="0084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26A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8426A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462" w:type="dxa"/>
          </w:tcPr>
          <w:p w:rsidR="003D7658" w:rsidRPr="004269C3" w:rsidRDefault="008426A6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 устаревших словах в рус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ском языке</w:t>
            </w:r>
          </w:p>
        </w:tc>
        <w:tc>
          <w:tcPr>
            <w:tcW w:w="2462" w:type="dxa"/>
          </w:tcPr>
          <w:p w:rsidR="003D7658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нарицательные имена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</w:t>
            </w:r>
            <w:proofErr w:type="spellEnd"/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2462" w:type="dxa"/>
          </w:tcPr>
          <w:p w:rsidR="003D7658" w:rsidRPr="00CB35F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Правописание имён собственных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B35F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 «Тайна имени»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426A6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A823B3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8426A6" w:rsidRDefault="008426A6" w:rsidP="0084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426A6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6">
              <w:rPr>
                <w:rFonts w:ascii="Times New Roman" w:hAnsi="Times New Roman" w:cs="Times New Roman"/>
                <w:sz w:val="24"/>
                <w:szCs w:val="24"/>
              </w:rPr>
              <w:t>Упр.37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D25E5D">
              <w:rPr>
                <w:rFonts w:ascii="Times New Roman" w:hAnsi="Times New Roman" w:cs="Times New Roman"/>
                <w:b/>
                <w:sz w:val="24"/>
                <w:szCs w:val="24"/>
              </w:rPr>
              <w:t>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упр.38</w:t>
            </w:r>
          </w:p>
          <w:p w:rsidR="008426A6" w:rsidRPr="009B5E5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существительных: мужской, женский, средний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D25E5D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  <w:p w:rsidR="00D25E5D" w:rsidRPr="009B5E54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D25E5D" w:rsidRDefault="00D25E5D" w:rsidP="00D25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существительных: мужской, женский, средний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Мягкий знак (ь) после шипящих на конце имён существительных женского рода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Мягкий знак (ь) после шипящих на конце имён существительных женского рода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60C75" w:rsidRDefault="00960C75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 w:rsidRPr="0096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0C75" w:rsidRPr="00960C75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Упр.62</w:t>
            </w:r>
          </w:p>
        </w:tc>
        <w:tc>
          <w:tcPr>
            <w:tcW w:w="2462" w:type="dxa"/>
          </w:tcPr>
          <w:p w:rsidR="003D7658" w:rsidRPr="008C4BD0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60C75" w:rsidRDefault="00960C75" w:rsidP="00960C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Контрольный диктант </w:t>
            </w:r>
            <w:r w:rsidRPr="0096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2462" w:type="dxa"/>
          </w:tcPr>
          <w:p w:rsidR="003D7658" w:rsidRPr="008C4BD0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имён существительных по падежам</w:t>
            </w:r>
          </w:p>
        </w:tc>
        <w:tc>
          <w:tcPr>
            <w:tcW w:w="2462" w:type="dxa"/>
          </w:tcPr>
          <w:p w:rsidR="003D7658" w:rsidRPr="00960C75" w:rsidRDefault="00960C75" w:rsidP="00960C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слова </w:t>
            </w:r>
            <w:r w:rsidRPr="00960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стрела, гроза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Неизменяемые имена существительные</w:t>
            </w:r>
          </w:p>
          <w:p w:rsidR="00960C75" w:rsidRPr="005D2635" w:rsidRDefault="00960C75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речи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Составление  рассказа 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И.Я.Билибина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2462" w:type="dxa"/>
          </w:tcPr>
          <w:p w:rsidR="005D2635" w:rsidRPr="005D2635" w:rsidRDefault="005D2635" w:rsidP="005D26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слово </w:t>
            </w:r>
            <w:r w:rsidRPr="005D26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ручка.</w:t>
            </w:r>
          </w:p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Упр. 76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  <w:p w:rsidR="005D2635" w:rsidRPr="009B5E54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текстом. </w:t>
            </w:r>
            <w:r w:rsidRPr="005D2635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 xml:space="preserve"> текста повествовательного типа</w:t>
            </w: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Все падежи (обобщение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D7658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19.02 </w:t>
            </w:r>
          </w:p>
        </w:tc>
        <w:tc>
          <w:tcPr>
            <w:tcW w:w="835" w:type="dxa"/>
          </w:tcPr>
          <w:p w:rsidR="003D7658" w:rsidRPr="007107BB" w:rsidRDefault="003D7658" w:rsidP="003D765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   Морфоло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разбор имени существи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</w:tc>
        <w:tc>
          <w:tcPr>
            <w:tcW w:w="2462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hAnsi="Times New Roman" w:cs="Times New Roman"/>
                <w:sz w:val="24"/>
                <w:szCs w:val="24"/>
              </w:rPr>
              <w:t>Упр.106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20.02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Сочинение по картине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К.Ф. </w:t>
            </w:r>
            <w:proofErr w:type="spellStart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Юона</w:t>
            </w:r>
            <w:proofErr w:type="spell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«Конец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зимы. Полдень»</w:t>
            </w:r>
          </w:p>
        </w:tc>
        <w:tc>
          <w:tcPr>
            <w:tcW w:w="2462" w:type="dxa"/>
          </w:tcPr>
          <w:p w:rsidR="00485817" w:rsidRPr="00485817" w:rsidRDefault="00485817" w:rsidP="00485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</w:t>
            </w:r>
            <w:proofErr w:type="spell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страничка»</w:t>
            </w:r>
          </w:p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представлений об имени прилагательном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26.02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485817" w:rsidP="00485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Связь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прилагательного с именем существительным 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тексте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C6785F" w:rsidRDefault="00485817" w:rsidP="003D765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.121</w:t>
            </w:r>
          </w:p>
          <w:p w:rsidR="003D7658" w:rsidRPr="002600BA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сочинению.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текста-описания растения в научном стиле</w:t>
            </w:r>
          </w:p>
        </w:tc>
        <w:tc>
          <w:tcPr>
            <w:tcW w:w="2462" w:type="dxa"/>
          </w:tcPr>
          <w:p w:rsidR="003D7658" w:rsidRPr="00C6785F" w:rsidRDefault="00C6785F" w:rsidP="00C678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Отзыв по картине</w:t>
            </w:r>
            <w:r w:rsidRPr="00C6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М.А. Врубеля «Царевна-Лебедь»</w:t>
            </w:r>
          </w:p>
        </w:tc>
        <w:tc>
          <w:tcPr>
            <w:tcW w:w="2462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Упр.123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Ис</w:t>
            </w:r>
            <w:r w:rsidRPr="00C976E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имён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тексте-описании</w:t>
            </w:r>
            <w:r w:rsidR="00C6785F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2462" w:type="dxa"/>
          </w:tcPr>
          <w:p w:rsidR="003D7658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7F152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C6785F" w:rsidRPr="00C6785F" w:rsidRDefault="00C6785F" w:rsidP="00C678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  <w:p w:rsidR="003D7658" w:rsidRPr="00671225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Родовые окончания имён прилагательных (-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, -ой, 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D7658" w:rsidRPr="007F152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7B6515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имён прилагательных по числам</w:t>
            </w:r>
          </w:p>
        </w:tc>
        <w:tc>
          <w:tcPr>
            <w:tcW w:w="2462" w:type="dxa"/>
          </w:tcPr>
          <w:p w:rsidR="003D7658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138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формы числа имени прилага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формы числа имени существи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</w:tc>
        <w:tc>
          <w:tcPr>
            <w:tcW w:w="2462" w:type="dxa"/>
          </w:tcPr>
          <w:p w:rsidR="003D7658" w:rsidRPr="006272D6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D6">
              <w:rPr>
                <w:rFonts w:ascii="Times New Roman" w:hAnsi="Times New Roman" w:cs="Times New Roman"/>
                <w:sz w:val="24"/>
                <w:szCs w:val="24"/>
              </w:rPr>
              <w:t>Упр.142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72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 имён прилагательных по падежам.</w:t>
            </w:r>
          </w:p>
          <w:p w:rsidR="006272D6" w:rsidRPr="006272D6" w:rsidRDefault="006272D6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272D6" w:rsidRDefault="006272D6" w:rsidP="006272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имя прилагательное </w:t>
            </w:r>
            <w:r w:rsidRPr="00627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высокая (гора).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6272D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  <w:p w:rsidR="006272D6" w:rsidRPr="009B5E54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1D6771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«Имя прилагательное»</w:t>
            </w:r>
          </w:p>
        </w:tc>
        <w:tc>
          <w:tcPr>
            <w:tcW w:w="2462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знаний об имени прилагатель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2462" w:type="dxa"/>
          </w:tcPr>
          <w:p w:rsidR="003D7658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огический разбор имени прилага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D04D15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Упр.155</w:t>
            </w:r>
          </w:p>
        </w:tc>
      </w:tr>
      <w:tr w:rsidR="006C0E37" w:rsidTr="005544A6">
        <w:tc>
          <w:tcPr>
            <w:tcW w:w="7338" w:type="dxa"/>
            <w:gridSpan w:val="4"/>
          </w:tcPr>
          <w:p w:rsidR="006C0E37" w:rsidRPr="00671225" w:rsidRDefault="006C0E37" w:rsidP="006712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62" w:type="dxa"/>
          </w:tcPr>
          <w:p w:rsidR="006C0E37" w:rsidRDefault="006C0E3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6C0E37" w:rsidRDefault="006C0E3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40" w:type="dxa"/>
          </w:tcPr>
          <w:p w:rsidR="006C0E37" w:rsidRDefault="003D7658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огический разбор имени прилага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  <w:p w:rsidR="00E32EDB" w:rsidRPr="004269C3" w:rsidRDefault="00E32EDB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F12220" w:rsidRDefault="00F1222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«Имена прилагательные в загадках»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сочинения-от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зыва по репродукции картины А. А. Серова «Девочка с персиками».</w:t>
            </w:r>
          </w:p>
        </w:tc>
        <w:tc>
          <w:tcPr>
            <w:tcW w:w="2462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37050D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  <w:r w:rsidRPr="00370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3-го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2" w:type="dxa"/>
          </w:tcPr>
          <w:p w:rsidR="003D7658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Упр.157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1D1168" w:rsidRDefault="001D1168" w:rsidP="001D1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местоимений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1D116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8">
              <w:rPr>
                <w:rFonts w:ascii="Times New Roman" w:hAnsi="Times New Roman" w:cs="Times New Roman"/>
                <w:sz w:val="24"/>
                <w:szCs w:val="24"/>
              </w:rPr>
              <w:t>Упр.162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1D116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="001D1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16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1D1168" w:rsidRDefault="001D1168" w:rsidP="001D1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письма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37050D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1D1168" w:rsidRDefault="001D1168" w:rsidP="001D1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2462" w:type="dxa"/>
          </w:tcPr>
          <w:p w:rsidR="003D7658" w:rsidRPr="001D1168" w:rsidRDefault="001D1168" w:rsidP="001D11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 записать два предложения с местоимениями.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70111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представлений о глаголе</w:t>
            </w:r>
          </w:p>
        </w:tc>
        <w:tc>
          <w:tcPr>
            <w:tcW w:w="2462" w:type="dxa"/>
          </w:tcPr>
          <w:p w:rsidR="003D765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011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70111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Составление  текста  по сюжетным рисункам</w:t>
            </w:r>
          </w:p>
        </w:tc>
        <w:tc>
          <w:tcPr>
            <w:tcW w:w="2462" w:type="dxa"/>
          </w:tcPr>
          <w:p w:rsidR="003D7658" w:rsidRPr="000318A6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765108" w:rsidTr="005544A6">
        <w:trPr>
          <w:gridAfter w:val="1"/>
          <w:wAfter w:w="3020" w:type="dxa"/>
        </w:trPr>
        <w:tc>
          <w:tcPr>
            <w:tcW w:w="6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40" w:type="dxa"/>
          </w:tcPr>
          <w:p w:rsidR="00765108" w:rsidRDefault="00765108" w:rsidP="007651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10.04 </w:t>
            </w:r>
          </w:p>
        </w:tc>
        <w:tc>
          <w:tcPr>
            <w:tcW w:w="835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765108" w:rsidRPr="009B5E54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(неопределённая) форма глаго</w:t>
            </w: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ла. Глагольные вопросы что делать? и что сделать?</w:t>
            </w:r>
          </w:p>
        </w:tc>
        <w:tc>
          <w:tcPr>
            <w:tcW w:w="24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Упр.181</w:t>
            </w:r>
          </w:p>
        </w:tc>
      </w:tr>
      <w:tr w:rsidR="00765108" w:rsidTr="005544A6">
        <w:trPr>
          <w:gridAfter w:val="1"/>
          <w:wAfter w:w="3020" w:type="dxa"/>
        </w:trPr>
        <w:tc>
          <w:tcPr>
            <w:tcW w:w="6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40" w:type="dxa"/>
          </w:tcPr>
          <w:p w:rsidR="00765108" w:rsidRDefault="00765108" w:rsidP="007651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35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765108" w:rsidRPr="009B5E54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(неопределённая) форма глагола. Глагольные вопросы что делать? и что сделать?</w:t>
            </w:r>
          </w:p>
        </w:tc>
        <w:tc>
          <w:tcPr>
            <w:tcW w:w="24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  <w:p w:rsidR="00765108" w:rsidRPr="009B5E54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0148A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5108" w:rsidRPr="00765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2-е лицо глаголов</w:t>
            </w:r>
            <w:r w:rsidR="00765108" w:rsidRPr="0029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11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3D7658" w:rsidRPr="00B0148A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Упр.204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глаголов по временам</w:t>
            </w:r>
          </w:p>
        </w:tc>
        <w:tc>
          <w:tcPr>
            <w:tcW w:w="24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Упр.209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FE1BB0" w:rsidP="00FE1BB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</w:p>
          <w:p w:rsidR="00FE1BB0" w:rsidRP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Упр.213</w:t>
            </w:r>
          </w:p>
        </w:tc>
        <w:tc>
          <w:tcPr>
            <w:tcW w:w="2462" w:type="dxa"/>
          </w:tcPr>
          <w:p w:rsidR="003D7658" w:rsidRPr="00B0148A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 глаголов в прошедшем времени</w:t>
            </w:r>
            <w:r w:rsidRPr="00FE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BB0" w:rsidRPr="00FE1BB0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0148A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218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23.04 </w:t>
            </w:r>
          </w:p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P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 глаголов в прошедшем времени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Pr="00B0148A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Упр.222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Pr="006606DF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6DF">
              <w:rPr>
                <w:rFonts w:ascii="Times New Roman" w:hAnsi="Times New Roman" w:cs="Times New Roman"/>
                <w:sz w:val="24"/>
                <w:szCs w:val="24"/>
              </w:rPr>
              <w:t>Упр.224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Упр.226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Обобщение знаний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глагола</w:t>
            </w:r>
          </w:p>
        </w:tc>
        <w:tc>
          <w:tcPr>
            <w:tcW w:w="2462" w:type="dxa"/>
          </w:tcPr>
          <w:p w:rsidR="00FE1BB0" w:rsidRPr="00F773A0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6606DF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6606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«Глагол»</w:t>
            </w:r>
          </w:p>
          <w:p w:rsidR="006606DF" w:rsidRPr="006606DF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606DF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6D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3D7658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Упр.235</w:t>
            </w:r>
          </w:p>
        </w:tc>
      </w:tr>
      <w:tr w:rsidR="003D7658" w:rsidTr="005544A6">
        <w:trPr>
          <w:gridAfter w:val="1"/>
          <w:wAfter w:w="3020" w:type="dxa"/>
          <w:trHeight w:val="562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за год. Текст. Предложение. Слово</w:t>
            </w:r>
          </w:p>
        </w:tc>
        <w:tc>
          <w:tcPr>
            <w:tcW w:w="2462" w:type="dxa"/>
          </w:tcPr>
          <w:p w:rsidR="003D7658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606DF" w:rsidRDefault="006606D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упр.242</w:t>
            </w:r>
          </w:p>
        </w:tc>
        <w:tc>
          <w:tcPr>
            <w:tcW w:w="2462" w:type="dxa"/>
          </w:tcPr>
          <w:p w:rsidR="003D7658" w:rsidRPr="004269C3" w:rsidRDefault="005E59A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пословицы о родине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="003D7658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07.05 </w:t>
            </w:r>
          </w:p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5E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аттестация. </w:t>
            </w:r>
            <w:r w:rsidR="005E59A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94916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</w:t>
            </w: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3D7658" w:rsidRPr="00694916" w:rsidRDefault="005E59A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94916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речи. Морфологический разбор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5E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E59AF">
              <w:rPr>
                <w:rFonts w:ascii="Times New Roman" w:hAnsi="Times New Roman" w:cs="Times New Roman"/>
                <w:sz w:val="24"/>
                <w:szCs w:val="24"/>
              </w:rPr>
              <w:t>Упр.251</w:t>
            </w:r>
          </w:p>
        </w:tc>
        <w:tc>
          <w:tcPr>
            <w:tcW w:w="2462" w:type="dxa"/>
          </w:tcPr>
          <w:p w:rsidR="003D7658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>Упр.249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 слова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>Упр. 255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9AF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Упр.265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21.05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22.05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«Части речи в загадках»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53F93" w:rsidRDefault="005D44CD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Подведём итоги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</w:t>
            </w:r>
            <w:bookmarkStart w:id="0" w:name="_GoBack"/>
            <w:bookmarkEnd w:id="0"/>
          </w:p>
        </w:tc>
      </w:tr>
    </w:tbl>
    <w:p w:rsidR="009B5E54" w:rsidRP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E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5E54" w:rsidSect="00E8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54"/>
    <w:rsid w:val="0000327B"/>
    <w:rsid w:val="0000628A"/>
    <w:rsid w:val="000318A6"/>
    <w:rsid w:val="00087622"/>
    <w:rsid w:val="000C542A"/>
    <w:rsid w:val="000C6A04"/>
    <w:rsid w:val="000C71C1"/>
    <w:rsid w:val="000F3DC4"/>
    <w:rsid w:val="0017337F"/>
    <w:rsid w:val="00182CD7"/>
    <w:rsid w:val="001B52C4"/>
    <w:rsid w:val="001C795F"/>
    <w:rsid w:val="001D1168"/>
    <w:rsid w:val="001D6771"/>
    <w:rsid w:val="00236C49"/>
    <w:rsid w:val="002600BA"/>
    <w:rsid w:val="0029311D"/>
    <w:rsid w:val="002B0201"/>
    <w:rsid w:val="00301F7A"/>
    <w:rsid w:val="00307382"/>
    <w:rsid w:val="00363A81"/>
    <w:rsid w:val="00364143"/>
    <w:rsid w:val="0037050D"/>
    <w:rsid w:val="00375DBB"/>
    <w:rsid w:val="0039346A"/>
    <w:rsid w:val="003D1036"/>
    <w:rsid w:val="003D7658"/>
    <w:rsid w:val="00404B4F"/>
    <w:rsid w:val="004269C3"/>
    <w:rsid w:val="00440C6D"/>
    <w:rsid w:val="00483F4E"/>
    <w:rsid w:val="00485817"/>
    <w:rsid w:val="0053711A"/>
    <w:rsid w:val="005544A6"/>
    <w:rsid w:val="00566F8A"/>
    <w:rsid w:val="00570111"/>
    <w:rsid w:val="00570728"/>
    <w:rsid w:val="005A0361"/>
    <w:rsid w:val="005A232F"/>
    <w:rsid w:val="005C511B"/>
    <w:rsid w:val="005D2635"/>
    <w:rsid w:val="005D3C1B"/>
    <w:rsid w:val="005D44CD"/>
    <w:rsid w:val="005E59AF"/>
    <w:rsid w:val="006272D6"/>
    <w:rsid w:val="0063048C"/>
    <w:rsid w:val="006331AD"/>
    <w:rsid w:val="006606DF"/>
    <w:rsid w:val="00671225"/>
    <w:rsid w:val="006757F0"/>
    <w:rsid w:val="00694916"/>
    <w:rsid w:val="006C0E37"/>
    <w:rsid w:val="006F2A39"/>
    <w:rsid w:val="007107BB"/>
    <w:rsid w:val="00765108"/>
    <w:rsid w:val="00765170"/>
    <w:rsid w:val="00774136"/>
    <w:rsid w:val="007A503F"/>
    <w:rsid w:val="007B201C"/>
    <w:rsid w:val="007B6515"/>
    <w:rsid w:val="007C3563"/>
    <w:rsid w:val="007F152F"/>
    <w:rsid w:val="007F1D72"/>
    <w:rsid w:val="008426A6"/>
    <w:rsid w:val="008C4BD0"/>
    <w:rsid w:val="00940908"/>
    <w:rsid w:val="00960C75"/>
    <w:rsid w:val="00964972"/>
    <w:rsid w:val="00977434"/>
    <w:rsid w:val="009826EE"/>
    <w:rsid w:val="009B5E54"/>
    <w:rsid w:val="009B6879"/>
    <w:rsid w:val="009C5495"/>
    <w:rsid w:val="00A05DB0"/>
    <w:rsid w:val="00A743B0"/>
    <w:rsid w:val="00A8000A"/>
    <w:rsid w:val="00A8019D"/>
    <w:rsid w:val="00A823B3"/>
    <w:rsid w:val="00AE61B2"/>
    <w:rsid w:val="00AF4308"/>
    <w:rsid w:val="00B0148A"/>
    <w:rsid w:val="00B85199"/>
    <w:rsid w:val="00B86A84"/>
    <w:rsid w:val="00BB298F"/>
    <w:rsid w:val="00BC3564"/>
    <w:rsid w:val="00C12E22"/>
    <w:rsid w:val="00C33299"/>
    <w:rsid w:val="00C53F93"/>
    <w:rsid w:val="00C6785F"/>
    <w:rsid w:val="00C976E5"/>
    <w:rsid w:val="00CB35F4"/>
    <w:rsid w:val="00D04D15"/>
    <w:rsid w:val="00D117BA"/>
    <w:rsid w:val="00D139FC"/>
    <w:rsid w:val="00D17DB1"/>
    <w:rsid w:val="00D25E5D"/>
    <w:rsid w:val="00D2758F"/>
    <w:rsid w:val="00D90A64"/>
    <w:rsid w:val="00D95489"/>
    <w:rsid w:val="00DB7199"/>
    <w:rsid w:val="00DD226F"/>
    <w:rsid w:val="00E02000"/>
    <w:rsid w:val="00E32EDB"/>
    <w:rsid w:val="00E43A9D"/>
    <w:rsid w:val="00E447A2"/>
    <w:rsid w:val="00E60B66"/>
    <w:rsid w:val="00E72653"/>
    <w:rsid w:val="00E8798E"/>
    <w:rsid w:val="00E94053"/>
    <w:rsid w:val="00E96797"/>
    <w:rsid w:val="00EA16C3"/>
    <w:rsid w:val="00EA2A94"/>
    <w:rsid w:val="00EA2E5B"/>
    <w:rsid w:val="00EB50F0"/>
    <w:rsid w:val="00F12220"/>
    <w:rsid w:val="00F773A0"/>
    <w:rsid w:val="00F91646"/>
    <w:rsid w:val="00FA6EC8"/>
    <w:rsid w:val="00FB447F"/>
    <w:rsid w:val="00FE1BB0"/>
    <w:rsid w:val="00FE40A5"/>
    <w:rsid w:val="00FE40F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105B"/>
  <w15:docId w15:val="{742727A0-B978-4423-9018-89FFF72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E54"/>
    <w:pPr>
      <w:spacing w:after="0" w:line="240" w:lineRule="auto"/>
    </w:pPr>
  </w:style>
  <w:style w:type="table" w:styleId="a5">
    <w:name w:val="Table Grid"/>
    <w:basedOn w:val="a1"/>
    <w:uiPriority w:val="39"/>
    <w:rsid w:val="009B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C71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3641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641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4143"/>
  </w:style>
  <w:style w:type="paragraph" w:customStyle="1" w:styleId="1">
    <w:name w:val="Абзац списка1"/>
    <w:basedOn w:val="a"/>
    <w:uiPriority w:val="99"/>
    <w:semiHidden/>
    <w:qFormat/>
    <w:rsid w:val="00364143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ParagraphStyle">
    <w:name w:val="Paragraph Style"/>
    <w:uiPriority w:val="99"/>
    <w:semiHidden/>
    <w:rsid w:val="003641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69">
    <w:name w:val="c69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4143"/>
  </w:style>
  <w:style w:type="character" w:customStyle="1" w:styleId="c2">
    <w:name w:val="c2"/>
    <w:basedOn w:val="a0"/>
    <w:rsid w:val="00364143"/>
  </w:style>
  <w:style w:type="character" w:customStyle="1" w:styleId="c13">
    <w:name w:val="c13"/>
    <w:basedOn w:val="a0"/>
    <w:rsid w:val="00364143"/>
  </w:style>
  <w:style w:type="character" w:customStyle="1" w:styleId="c6">
    <w:name w:val="c6"/>
    <w:basedOn w:val="a0"/>
    <w:rsid w:val="00364143"/>
  </w:style>
  <w:style w:type="character" w:customStyle="1" w:styleId="c0">
    <w:name w:val="c0"/>
    <w:basedOn w:val="a0"/>
    <w:rsid w:val="0036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22</Pages>
  <Words>6956</Words>
  <Characters>39651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 Windows</cp:lastModifiedBy>
  <cp:revision>63</cp:revision>
  <dcterms:created xsi:type="dcterms:W3CDTF">2016-05-30T13:55:00Z</dcterms:created>
  <dcterms:modified xsi:type="dcterms:W3CDTF">2023-10-13T22:02:00Z</dcterms:modified>
</cp:coreProperties>
</file>